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  <w:r w:rsidRPr="00DD4C8B">
        <w:rPr>
          <w:rFonts w:ascii="Calibri" w:hAnsi="Calibri" w:cs="Arial"/>
          <w:lang w:eastAsia="x-none"/>
        </w:rPr>
        <w:t xml:space="preserve">Ribeirão Preto, </w:t>
      </w:r>
      <w:r w:rsidRPr="00DD4C8B">
        <w:rPr>
          <w:rFonts w:ascii="Calibri" w:hAnsi="Calibri" w:cs="Arial"/>
          <w:lang w:eastAsia="x-none"/>
        </w:rPr>
        <w:fldChar w:fldCharType="begin"/>
      </w:r>
      <w:r w:rsidRPr="00DD4C8B">
        <w:rPr>
          <w:rFonts w:ascii="Calibri" w:hAnsi="Calibri" w:cs="Arial"/>
          <w:lang w:eastAsia="x-none"/>
        </w:rPr>
        <w:instrText xml:space="preserve"> TIME \@ "d' de 'MMMM' de 'yyyy" </w:instrText>
      </w:r>
      <w:r w:rsidRPr="00DD4C8B">
        <w:rPr>
          <w:rFonts w:ascii="Calibri" w:hAnsi="Calibri" w:cs="Arial"/>
          <w:lang w:eastAsia="x-none"/>
        </w:rPr>
        <w:fldChar w:fldCharType="separate"/>
      </w:r>
      <w:r w:rsidR="00C56EA2">
        <w:rPr>
          <w:rFonts w:ascii="Calibri" w:hAnsi="Calibri" w:cs="Arial"/>
          <w:noProof/>
          <w:lang w:eastAsia="x-none"/>
        </w:rPr>
        <w:t>6 de abril de 2015</w:t>
      </w:r>
      <w:r w:rsidRPr="00DD4C8B">
        <w:rPr>
          <w:rFonts w:ascii="Calibri" w:hAnsi="Calibri" w:cs="Arial"/>
          <w:lang w:eastAsia="x-none"/>
        </w:rPr>
        <w:fldChar w:fldCharType="end"/>
      </w:r>
      <w:r w:rsidRPr="00DD4C8B">
        <w:rPr>
          <w:rFonts w:ascii="Calibri" w:hAnsi="Calibri" w:cs="Arial"/>
          <w:lang w:eastAsia="x-none"/>
        </w:rPr>
        <w:t>.</w:t>
      </w:r>
    </w:p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</w:p>
    <w:p w:rsidR="00B34C91" w:rsidRDefault="00C56EA2" w:rsidP="00DD4C8B">
      <w:pPr>
        <w:keepNext/>
        <w:spacing w:line="360" w:lineRule="auto"/>
        <w:outlineLvl w:val="1"/>
        <w:rPr>
          <w:rFonts w:ascii="Calibri" w:eastAsia="Arial Unicode MS" w:hAnsi="Calibri"/>
          <w:lang w:eastAsia="x-none"/>
        </w:rPr>
      </w:pPr>
      <w:r>
        <w:rPr>
          <w:rFonts w:ascii="Calibri" w:eastAsia="Arial Unicode MS" w:hAnsi="Calibri"/>
          <w:lang w:eastAsia="x-none"/>
        </w:rPr>
        <w:fldChar w:fldCharType="begin">
          <w:ffData>
            <w:name w:val="Texto2"/>
            <w:enabled/>
            <w:calcOnExit w:val="0"/>
            <w:textInput>
              <w:default w:val="À Senhora,"/>
            </w:textInput>
          </w:ffData>
        </w:fldChar>
      </w:r>
      <w:bookmarkStart w:id="0" w:name="Texto2"/>
      <w:r>
        <w:rPr>
          <w:rFonts w:ascii="Calibri" w:eastAsia="Arial Unicode MS" w:hAnsi="Calibri"/>
          <w:lang w:eastAsia="x-none"/>
        </w:rPr>
        <w:instrText xml:space="preserve"> FORMTEXT </w:instrText>
      </w:r>
      <w:r>
        <w:rPr>
          <w:rFonts w:ascii="Calibri" w:eastAsia="Arial Unicode MS" w:hAnsi="Calibri"/>
          <w:lang w:eastAsia="x-none"/>
        </w:rPr>
      </w:r>
      <w:r>
        <w:rPr>
          <w:rFonts w:ascii="Calibri" w:eastAsia="Arial Unicode MS" w:hAnsi="Calibri"/>
          <w:lang w:eastAsia="x-none"/>
        </w:rPr>
        <w:fldChar w:fldCharType="separate"/>
      </w:r>
      <w:r>
        <w:rPr>
          <w:rFonts w:ascii="Calibri" w:eastAsia="Arial Unicode MS" w:hAnsi="Calibri"/>
          <w:noProof/>
          <w:lang w:eastAsia="x-none"/>
        </w:rPr>
        <w:t>À Senhora,</w:t>
      </w:r>
      <w:r>
        <w:rPr>
          <w:rFonts w:ascii="Calibri" w:eastAsia="Arial Unicode MS" w:hAnsi="Calibri"/>
          <w:lang w:eastAsia="x-none"/>
        </w:rPr>
        <w:fldChar w:fldCharType="end"/>
      </w:r>
      <w:bookmarkEnd w:id="0"/>
    </w:p>
    <w:p w:rsidR="00B34C91" w:rsidRPr="00B34C91" w:rsidRDefault="00C56EA2" w:rsidP="00DD4C8B">
      <w:pPr>
        <w:keepNext/>
        <w:spacing w:line="360" w:lineRule="auto"/>
        <w:outlineLvl w:val="1"/>
        <w:rPr>
          <w:rFonts w:ascii="Calibri" w:eastAsia="Arial Unicode MS" w:hAnsi="Calibri"/>
          <w:b/>
          <w:lang w:eastAsia="x-none"/>
        </w:rPr>
      </w:pPr>
      <w:r>
        <w:rPr>
          <w:rFonts w:ascii="Calibri" w:eastAsia="Arial Unicode MS" w:hAnsi="Calibri"/>
          <w:b/>
          <w:lang w:eastAsia="x-none"/>
        </w:rPr>
        <w:fldChar w:fldCharType="begin">
          <w:ffData>
            <w:name w:val="Texto3"/>
            <w:enabled/>
            <w:calcOnExit w:val="0"/>
            <w:textInput>
              <w:default w:val="Prof.ª Dr.ª MAISA DE SOUZA RIBEIRO"/>
            </w:textInput>
          </w:ffData>
        </w:fldChar>
      </w:r>
      <w:bookmarkStart w:id="1" w:name="Texto3"/>
      <w:r>
        <w:rPr>
          <w:rFonts w:ascii="Calibri" w:eastAsia="Arial Unicode MS" w:hAnsi="Calibri"/>
          <w:b/>
          <w:lang w:eastAsia="x-none"/>
        </w:rPr>
        <w:instrText xml:space="preserve"> FORMTEXT </w:instrText>
      </w:r>
      <w:r>
        <w:rPr>
          <w:rFonts w:ascii="Calibri" w:eastAsia="Arial Unicode MS" w:hAnsi="Calibri"/>
          <w:b/>
          <w:lang w:eastAsia="x-none"/>
        </w:rPr>
      </w:r>
      <w:r>
        <w:rPr>
          <w:rFonts w:ascii="Calibri" w:eastAsia="Arial Unicode MS" w:hAnsi="Calibri"/>
          <w:b/>
          <w:lang w:eastAsia="x-none"/>
        </w:rPr>
        <w:fldChar w:fldCharType="separate"/>
      </w:r>
      <w:r>
        <w:rPr>
          <w:rFonts w:ascii="Calibri" w:eastAsia="Arial Unicode MS" w:hAnsi="Calibri"/>
          <w:b/>
          <w:noProof/>
          <w:lang w:eastAsia="x-none"/>
        </w:rPr>
        <w:t>Prof.ª Dr.ª MAISA DE SOUZA RIBEIRO</w:t>
      </w:r>
      <w:r>
        <w:rPr>
          <w:rFonts w:ascii="Calibri" w:eastAsia="Arial Unicode MS" w:hAnsi="Calibri"/>
          <w:b/>
          <w:lang w:eastAsia="x-none"/>
        </w:rPr>
        <w:fldChar w:fldCharType="end"/>
      </w:r>
      <w:bookmarkEnd w:id="1"/>
    </w:p>
    <w:p w:rsidR="00C56EA2" w:rsidRDefault="00C56EA2" w:rsidP="00DD4C8B">
      <w:pPr>
        <w:keepNext/>
        <w:spacing w:line="360" w:lineRule="auto"/>
        <w:outlineLvl w:val="1"/>
        <w:rPr>
          <w:rFonts w:ascii="Calibri" w:eastAsia="Arial Unicode MS" w:hAnsi="Calibri"/>
          <w:lang w:eastAsia="x-none"/>
        </w:rPr>
      </w:pPr>
      <w:r>
        <w:rPr>
          <w:rFonts w:ascii="Calibri" w:eastAsia="Arial Unicode MS" w:hAnsi="Calibri"/>
          <w:lang w:eastAsia="x-none"/>
        </w:rPr>
        <w:fldChar w:fldCharType="begin">
          <w:ffData>
            <w:name w:val="Texto4"/>
            <w:enabled/>
            <w:calcOnExit w:val="0"/>
            <w:textInput>
              <w:default w:val="Coordenadora do Programa de Pós-Graduação em Controladoria e Contabilidade"/>
            </w:textInput>
          </w:ffData>
        </w:fldChar>
      </w:r>
      <w:bookmarkStart w:id="2" w:name="Texto4"/>
      <w:r>
        <w:rPr>
          <w:rFonts w:ascii="Calibri" w:eastAsia="Arial Unicode MS" w:hAnsi="Calibri"/>
          <w:lang w:eastAsia="x-none"/>
        </w:rPr>
        <w:instrText xml:space="preserve"> FORMTEXT </w:instrText>
      </w:r>
      <w:r>
        <w:rPr>
          <w:rFonts w:ascii="Calibri" w:eastAsia="Arial Unicode MS" w:hAnsi="Calibri"/>
          <w:lang w:eastAsia="x-none"/>
        </w:rPr>
      </w:r>
      <w:r>
        <w:rPr>
          <w:rFonts w:ascii="Calibri" w:eastAsia="Arial Unicode MS" w:hAnsi="Calibri"/>
          <w:lang w:eastAsia="x-none"/>
        </w:rPr>
        <w:fldChar w:fldCharType="separate"/>
      </w:r>
      <w:r>
        <w:rPr>
          <w:rFonts w:ascii="Calibri" w:eastAsia="Arial Unicode MS" w:hAnsi="Calibri"/>
          <w:noProof/>
          <w:lang w:eastAsia="x-none"/>
        </w:rPr>
        <w:t>Coordenadora do Programa de Pós-Graduação em Controladoria e Contabilidade</w:t>
      </w:r>
      <w:r>
        <w:rPr>
          <w:rFonts w:ascii="Calibri" w:eastAsia="Arial Unicode MS" w:hAnsi="Calibri"/>
          <w:lang w:eastAsia="x-none"/>
        </w:rPr>
        <w:fldChar w:fldCharType="end"/>
      </w:r>
      <w:bookmarkEnd w:id="2"/>
    </w:p>
    <w:p w:rsidR="00DD4C8B" w:rsidRPr="00DD4C8B" w:rsidRDefault="00DD4C8B" w:rsidP="00DD4C8B">
      <w:pPr>
        <w:keepNext/>
        <w:spacing w:line="360" w:lineRule="auto"/>
        <w:outlineLvl w:val="1"/>
        <w:rPr>
          <w:rFonts w:ascii="Calibri" w:eastAsia="Arial Unicode MS" w:hAnsi="Calibri"/>
          <w:lang w:eastAsia="x-none"/>
        </w:rPr>
      </w:pPr>
      <w:r w:rsidRPr="00DD4C8B">
        <w:rPr>
          <w:rFonts w:ascii="Calibri" w:eastAsia="Arial Unicode MS" w:hAnsi="Calibri"/>
          <w:lang w:eastAsia="x-none"/>
        </w:rPr>
        <w:t>FEA-RP/USP</w:t>
      </w:r>
    </w:p>
    <w:p w:rsidR="00DD4C8B" w:rsidRPr="00DD4C8B" w:rsidRDefault="00DD4C8B" w:rsidP="00DD4C8B">
      <w:pPr>
        <w:spacing w:line="360" w:lineRule="auto"/>
        <w:jc w:val="right"/>
        <w:rPr>
          <w:rFonts w:ascii="Calibri" w:hAnsi="Calibri" w:cs="Arial"/>
          <w:lang w:eastAsia="x-none"/>
        </w:rPr>
      </w:pPr>
    </w:p>
    <w:p w:rsidR="00DD4C8B" w:rsidRPr="00DD4C8B" w:rsidRDefault="00DD4C8B" w:rsidP="00DD4C8B">
      <w:pPr>
        <w:spacing w:line="360" w:lineRule="auto"/>
        <w:jc w:val="both"/>
        <w:rPr>
          <w:rFonts w:ascii="Calibri" w:hAnsi="Calibri" w:cs="Arial"/>
          <w:b/>
          <w:lang w:eastAsia="x-none"/>
        </w:rPr>
      </w:pPr>
      <w:r w:rsidRPr="00DD4C8B">
        <w:rPr>
          <w:rFonts w:ascii="Calibri" w:hAnsi="Calibri" w:cs="Arial"/>
          <w:lang w:eastAsia="x-none"/>
        </w:rPr>
        <w:t xml:space="preserve">Assunto: </w:t>
      </w:r>
      <w:r w:rsidRPr="00DD4C8B">
        <w:rPr>
          <w:rFonts w:ascii="Calibri" w:hAnsi="Calibri" w:cs="Arial"/>
          <w:b/>
          <w:lang w:eastAsia="x-none"/>
        </w:rPr>
        <w:t xml:space="preserve">Inscrição | Processo Seletivo bolsa do PNPD/CAPES – Edital FEA-RP </w:t>
      </w:r>
      <w:r w:rsidR="00B34C91" w:rsidRPr="00B34C91">
        <w:rPr>
          <w:rFonts w:ascii="Calibri" w:hAnsi="Calibri"/>
          <w:b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Número do Edital&gt;&gt;"/>
            </w:textInput>
          </w:ffData>
        </w:fldChar>
      </w:r>
      <w:r w:rsidR="00B34C91" w:rsidRPr="00B34C91">
        <w:rPr>
          <w:rFonts w:ascii="Calibri" w:hAnsi="Calibri"/>
          <w:b/>
          <w:lang w:eastAsia="x-none"/>
        </w:rPr>
        <w:instrText xml:space="preserve"> FORMTEXT </w:instrText>
      </w:r>
      <w:r w:rsidR="00B34C91" w:rsidRPr="00B34C91">
        <w:rPr>
          <w:rFonts w:ascii="Calibri" w:hAnsi="Calibri"/>
          <w:b/>
          <w:lang w:eastAsia="x-none"/>
        </w:rPr>
      </w:r>
      <w:r w:rsidR="00B34C91" w:rsidRPr="00B34C91">
        <w:rPr>
          <w:rFonts w:ascii="Calibri" w:hAnsi="Calibri"/>
          <w:b/>
          <w:lang w:eastAsia="x-none"/>
        </w:rPr>
        <w:fldChar w:fldCharType="separate"/>
      </w:r>
      <w:r w:rsidR="00B34C91" w:rsidRPr="00B34C91">
        <w:rPr>
          <w:rFonts w:ascii="Calibri" w:hAnsi="Calibri"/>
          <w:b/>
          <w:noProof/>
          <w:lang w:eastAsia="x-none"/>
        </w:rPr>
        <w:t>&lt;&lt;Número do Edital&gt;&gt;</w:t>
      </w:r>
      <w:r w:rsidR="00B34C91" w:rsidRPr="00B34C91">
        <w:rPr>
          <w:rFonts w:ascii="Calibri" w:hAnsi="Calibri"/>
          <w:b/>
          <w:lang w:eastAsia="x-none"/>
        </w:rPr>
        <w:fldChar w:fldCharType="end"/>
      </w:r>
      <w:r w:rsidRPr="00DD4C8B">
        <w:rPr>
          <w:rFonts w:ascii="Calibri" w:hAnsi="Calibri" w:cs="Arial"/>
          <w:b/>
          <w:lang w:eastAsia="x-none"/>
        </w:rPr>
        <w:t>.</w:t>
      </w:r>
    </w:p>
    <w:p w:rsidR="00DD4C8B" w:rsidRPr="00DD4C8B" w:rsidRDefault="00DD4C8B" w:rsidP="00DD4C8B">
      <w:pPr>
        <w:spacing w:line="360" w:lineRule="auto"/>
        <w:rPr>
          <w:rFonts w:ascii="Calibri" w:hAnsi="Calibri" w:cs="Arial"/>
          <w:lang w:eastAsia="x-none"/>
        </w:rPr>
      </w:pPr>
    </w:p>
    <w:p w:rsidR="00C56EA2" w:rsidRDefault="00C56EA2" w:rsidP="00DD4C8B">
      <w:pPr>
        <w:spacing w:line="360" w:lineRule="auto"/>
        <w:rPr>
          <w:rFonts w:ascii="Calibri" w:hAnsi="Calibri"/>
        </w:rPr>
      </w:pPr>
    </w:p>
    <w:p w:rsidR="00DD4C8B" w:rsidRPr="00DD4C8B" w:rsidRDefault="00DD4C8B" w:rsidP="00DD4C8B">
      <w:pPr>
        <w:spacing w:line="360" w:lineRule="auto"/>
        <w:rPr>
          <w:rFonts w:ascii="Calibri" w:hAnsi="Calibri"/>
        </w:rPr>
      </w:pPr>
      <w:r w:rsidRPr="00DD4C8B">
        <w:rPr>
          <w:rFonts w:ascii="Calibri" w:hAnsi="Calibri"/>
        </w:rPr>
        <w:t>Prezad</w:t>
      </w:r>
      <w:r w:rsidR="00C56EA2">
        <w:rPr>
          <w:rFonts w:ascii="Calibri" w:hAnsi="Calibri"/>
        </w:rPr>
        <w:fldChar w:fldCharType="begin">
          <w:ffData>
            <w:name w:val="Texto5"/>
            <w:enabled/>
            <w:calcOnExit w:val="0"/>
            <w:textInput>
              <w:default w:val="a"/>
            </w:textInput>
          </w:ffData>
        </w:fldChar>
      </w:r>
      <w:bookmarkStart w:id="3" w:name="Texto5"/>
      <w:r w:rsidR="00C56EA2">
        <w:rPr>
          <w:rFonts w:ascii="Calibri" w:hAnsi="Calibri"/>
        </w:rPr>
        <w:instrText xml:space="preserve"> FORMTEXT </w:instrText>
      </w:r>
      <w:r w:rsidR="00C56EA2">
        <w:rPr>
          <w:rFonts w:ascii="Calibri" w:hAnsi="Calibri"/>
        </w:rPr>
      </w:r>
      <w:r w:rsidR="00C56EA2">
        <w:rPr>
          <w:rFonts w:ascii="Calibri" w:hAnsi="Calibri"/>
        </w:rPr>
        <w:fldChar w:fldCharType="separate"/>
      </w:r>
      <w:r w:rsidR="00C56EA2">
        <w:rPr>
          <w:rFonts w:ascii="Calibri" w:hAnsi="Calibri"/>
          <w:noProof/>
        </w:rPr>
        <w:t>a</w:t>
      </w:r>
      <w:r w:rsidR="00C56EA2">
        <w:rPr>
          <w:rFonts w:ascii="Calibri" w:hAnsi="Calibri"/>
        </w:rPr>
        <w:fldChar w:fldCharType="end"/>
      </w:r>
      <w:bookmarkEnd w:id="3"/>
      <w:r w:rsidRPr="00DD4C8B">
        <w:rPr>
          <w:rFonts w:ascii="Calibri" w:hAnsi="Calibri"/>
        </w:rPr>
        <w:t xml:space="preserve"> Senho</w:t>
      </w:r>
      <w:r w:rsidR="00C56EA2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default w:val="ra"/>
            </w:textInput>
          </w:ffData>
        </w:fldChar>
      </w:r>
      <w:r w:rsidR="00C56EA2">
        <w:rPr>
          <w:rFonts w:ascii="Calibri" w:hAnsi="Calibri"/>
        </w:rPr>
        <w:instrText xml:space="preserve"> FORMTEXT </w:instrText>
      </w:r>
      <w:r w:rsidR="00C56EA2">
        <w:rPr>
          <w:rFonts w:ascii="Calibri" w:hAnsi="Calibri"/>
        </w:rPr>
      </w:r>
      <w:r w:rsidR="00C56EA2">
        <w:rPr>
          <w:rFonts w:ascii="Calibri" w:hAnsi="Calibri"/>
        </w:rPr>
        <w:fldChar w:fldCharType="separate"/>
      </w:r>
      <w:r w:rsidR="00C56EA2">
        <w:rPr>
          <w:rFonts w:ascii="Calibri" w:hAnsi="Calibri"/>
          <w:noProof/>
        </w:rPr>
        <w:t>ra</w:t>
      </w:r>
      <w:r w:rsidR="00C56EA2">
        <w:rPr>
          <w:rFonts w:ascii="Calibri" w:hAnsi="Calibri"/>
        </w:rPr>
        <w:fldChar w:fldCharType="end"/>
      </w:r>
      <w:r w:rsidRPr="00DD4C8B">
        <w:rPr>
          <w:rFonts w:ascii="Calibri" w:hAnsi="Calibri"/>
        </w:rPr>
        <w:t>,</w:t>
      </w:r>
    </w:p>
    <w:p w:rsidR="00DD4C8B" w:rsidRPr="00DD4C8B" w:rsidRDefault="00DD4C8B" w:rsidP="00DD4C8B">
      <w:pPr>
        <w:spacing w:line="360" w:lineRule="auto"/>
        <w:ind w:firstLine="1064"/>
        <w:jc w:val="both"/>
        <w:rPr>
          <w:rFonts w:ascii="Calibri" w:hAnsi="Calibri"/>
        </w:rPr>
      </w:pPr>
    </w:p>
    <w:p w:rsidR="00DD4C8B" w:rsidRPr="00DD4C8B" w:rsidRDefault="00DD4C8B" w:rsidP="00DD4C8B">
      <w:pPr>
        <w:tabs>
          <w:tab w:val="left" w:pos="1985"/>
        </w:tabs>
        <w:spacing w:line="360" w:lineRule="auto"/>
        <w:ind w:firstLine="1843"/>
        <w:jc w:val="both"/>
        <w:rPr>
          <w:rFonts w:ascii="Calibri" w:hAnsi="Calibri"/>
          <w:lang w:eastAsia="x-none"/>
        </w:rPr>
      </w:pPr>
      <w:r w:rsidRPr="00DD4C8B">
        <w:rPr>
          <w:rFonts w:ascii="Calibri" w:hAnsi="Calibri"/>
          <w:lang w:eastAsia="x-none"/>
        </w:rPr>
        <w:t xml:space="preserve">Encaminho a documentação, conforme Edital FEA-RP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Número do Edital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&lt;&lt;Número do Edital&gt;&gt;</w:t>
      </w:r>
      <w:r w:rsidRPr="00DD4C8B">
        <w:rPr>
          <w:rFonts w:ascii="Calibri" w:hAnsi="Calibri"/>
          <w:lang w:eastAsia="x-none"/>
        </w:rPr>
        <w:fldChar w:fldCharType="end"/>
      </w:r>
      <w:r w:rsidRPr="00DD4C8B">
        <w:rPr>
          <w:rFonts w:ascii="Calibri" w:hAnsi="Calibri"/>
          <w:lang w:eastAsia="x-none"/>
        </w:rPr>
        <w:t xml:space="preserve">, publicado no DOESP em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Data de publicação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&lt;&lt;Data de publicação&gt;&gt;</w:t>
      </w:r>
      <w:r w:rsidRPr="00DD4C8B">
        <w:rPr>
          <w:rFonts w:ascii="Calibri" w:hAnsi="Calibri"/>
          <w:lang w:eastAsia="x-none"/>
        </w:rPr>
        <w:fldChar w:fldCharType="end"/>
      </w:r>
      <w:r w:rsidRPr="00DD4C8B">
        <w:rPr>
          <w:rFonts w:ascii="Calibri" w:hAnsi="Calibri"/>
          <w:lang w:eastAsia="x-none"/>
        </w:rPr>
        <w:t>, para inscrição no Processo Seletivo para concessão de bolsa do Programa Nacional de Pós-doutorado da Coordenação de Aperfeiçoamento de Pessoal de Nível Superior (</w:t>
      </w:r>
      <w:r w:rsidRPr="00DD4C8B">
        <w:rPr>
          <w:rFonts w:ascii="Calibri" w:hAnsi="Calibri"/>
          <w:caps/>
          <w:lang w:eastAsia="x-none"/>
        </w:rPr>
        <w:t>pnpd/capes</w:t>
      </w:r>
      <w:r w:rsidRPr="00DD4C8B">
        <w:rPr>
          <w:rFonts w:ascii="Calibri" w:hAnsi="Calibri"/>
          <w:lang w:eastAsia="x-none"/>
        </w:rPr>
        <w:t xml:space="preserve">), vinculada ao Programa de Pós-graduação em </w:t>
      </w:r>
      <w:bookmarkStart w:id="4" w:name="_GoBack"/>
      <w:r w:rsidR="00B34C91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ddList>
              <w:listEntry w:val="&lt;&lt;SELECIONE O PROGRAMA&gt;&gt;"/>
              <w:listEntry w:val="Administração de Organizações"/>
              <w:listEntry w:val="Controladoria e Contabilidade"/>
              <w:listEntry w:val="Economia - Área: Economia Aplicada"/>
            </w:ddList>
          </w:ffData>
        </w:fldChar>
      </w:r>
      <w:r w:rsidR="00B34C91">
        <w:rPr>
          <w:rFonts w:ascii="Calibri" w:hAnsi="Calibri"/>
          <w:lang w:eastAsia="x-none"/>
        </w:rPr>
        <w:instrText xml:space="preserve"> FORMDROPDOWN </w:instrText>
      </w:r>
      <w:r w:rsidR="00E541AB">
        <w:rPr>
          <w:rFonts w:ascii="Calibri" w:hAnsi="Calibri"/>
          <w:lang w:eastAsia="x-none"/>
        </w:rPr>
      </w:r>
      <w:r w:rsidR="00E541AB">
        <w:rPr>
          <w:rFonts w:ascii="Calibri" w:hAnsi="Calibri"/>
          <w:lang w:eastAsia="x-none"/>
        </w:rPr>
        <w:fldChar w:fldCharType="separate"/>
      </w:r>
      <w:r w:rsidR="00B34C91">
        <w:rPr>
          <w:rFonts w:ascii="Calibri" w:hAnsi="Calibri"/>
          <w:lang w:eastAsia="x-none"/>
        </w:rPr>
        <w:fldChar w:fldCharType="end"/>
      </w:r>
      <w:bookmarkEnd w:id="4"/>
      <w:r w:rsidRPr="00DD4C8B">
        <w:rPr>
          <w:rFonts w:ascii="Calibri" w:hAnsi="Calibri"/>
          <w:lang w:eastAsia="x-none"/>
        </w:rPr>
        <w:t xml:space="preserve"> </w:t>
      </w:r>
      <w:r w:rsidR="00B34C91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t>da FEA-RP/USP.</w:t>
      </w:r>
    </w:p>
    <w:p w:rsidR="00DD4C8B" w:rsidRPr="00DD4C8B" w:rsidRDefault="00DD4C8B" w:rsidP="00DD4C8B">
      <w:pPr>
        <w:tabs>
          <w:tab w:val="left" w:pos="1260"/>
          <w:tab w:val="left" w:pos="1985"/>
        </w:tabs>
        <w:spacing w:line="360" w:lineRule="auto"/>
        <w:ind w:left="1620" w:firstLine="1843"/>
        <w:jc w:val="both"/>
        <w:rPr>
          <w:rFonts w:ascii="Calibri" w:hAnsi="Calibri"/>
          <w:lang w:eastAsia="x-none"/>
        </w:rPr>
      </w:pPr>
    </w:p>
    <w:p w:rsidR="00DD4C8B" w:rsidRPr="00DD4C8B" w:rsidRDefault="00DD4C8B" w:rsidP="00DD4C8B">
      <w:pPr>
        <w:tabs>
          <w:tab w:val="left" w:pos="1985"/>
        </w:tabs>
        <w:spacing w:line="360" w:lineRule="auto"/>
        <w:ind w:firstLine="1843"/>
        <w:rPr>
          <w:rFonts w:ascii="Calibri" w:hAnsi="Calibri"/>
          <w:lang w:val="x-none" w:eastAsia="x-none"/>
        </w:rPr>
      </w:pPr>
      <w:r w:rsidRPr="00DD4C8B">
        <w:rPr>
          <w:rFonts w:ascii="Calibri" w:hAnsi="Calibri"/>
          <w:lang w:val="x-none" w:eastAsia="x-none"/>
        </w:rPr>
        <w:t>Atenciosamente,</w:t>
      </w: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  <w:noProof/>
        </w:rPr>
      </w:pP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  <w:noProof/>
        </w:rPr>
      </w:pPr>
    </w:p>
    <w:p w:rsidR="00DD4C8B" w:rsidRPr="00DD4C8B" w:rsidRDefault="00DD4C8B" w:rsidP="00DD4C8B">
      <w:pPr>
        <w:spacing w:line="360" w:lineRule="auto"/>
        <w:jc w:val="center"/>
        <w:rPr>
          <w:rFonts w:ascii="Calibri" w:hAnsi="Calibri"/>
        </w:rPr>
      </w:pPr>
    </w:p>
    <w:p w:rsidR="00DD4C8B" w:rsidRPr="00DD4C8B" w:rsidRDefault="00DD4C8B" w:rsidP="00DD4C8B">
      <w:pPr>
        <w:tabs>
          <w:tab w:val="num" w:pos="576"/>
        </w:tabs>
        <w:jc w:val="center"/>
        <w:rPr>
          <w:rFonts w:ascii="Calibri" w:hAnsi="Calibri"/>
        </w:rPr>
      </w:pP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ddList>
              <w:listEntry w:val="&lt;&lt; SELECIONE TITULAÇÃO &gt;&gt;"/>
              <w:listEntry w:val="Dr."/>
              <w:listEntry w:val="Dr.ª"/>
              <w:listEntry w:val="Prof. Dr."/>
              <w:listEntry w:val="Prof.ª Dr.ª"/>
            </w:ddList>
          </w:ffData>
        </w:fldChar>
      </w:r>
      <w:r w:rsidRPr="00DD4C8B">
        <w:rPr>
          <w:rFonts w:ascii="Calibri" w:hAnsi="Calibri"/>
          <w:lang w:eastAsia="x-none"/>
        </w:rPr>
        <w:instrText xml:space="preserve"> FORMDROPDOWN </w:instrText>
      </w:r>
      <w:r w:rsidR="00E541AB">
        <w:rPr>
          <w:rFonts w:ascii="Calibri" w:hAnsi="Calibri"/>
          <w:lang w:eastAsia="x-none"/>
        </w:rPr>
      </w:r>
      <w:r w:rsidR="00E541A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lang w:eastAsia="x-none"/>
        </w:rPr>
        <w:fldChar w:fldCharType="end"/>
      </w:r>
      <w:r w:rsidR="00B34C91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t xml:space="preserve"> </w:t>
      </w:r>
      <w:r w:rsidRPr="00DD4C8B">
        <w:rPr>
          <w:rFonts w:ascii="Calibri" w:hAnsi="Calibri"/>
          <w:lang w:eastAsia="x-none"/>
        </w:rPr>
        <w:fldChar w:fldCharType="begin">
          <w:ffData>
            <w:name w:val=""/>
            <w:enabled/>
            <w:calcOnExit w:val="0"/>
            <w:textInput>
              <w:default w:val="&lt;&lt; NOME DO CANDIDATO &gt;&gt;"/>
            </w:textInput>
          </w:ffData>
        </w:fldChar>
      </w:r>
      <w:r w:rsidRPr="00DD4C8B">
        <w:rPr>
          <w:rFonts w:ascii="Calibri" w:hAnsi="Calibri"/>
          <w:lang w:eastAsia="x-none"/>
        </w:rPr>
        <w:instrText xml:space="preserve"> FORMTEXT </w:instrText>
      </w:r>
      <w:r w:rsidRPr="00DD4C8B">
        <w:rPr>
          <w:rFonts w:ascii="Calibri" w:hAnsi="Calibri"/>
          <w:lang w:eastAsia="x-none"/>
        </w:rPr>
      </w:r>
      <w:r w:rsidRPr="00DD4C8B">
        <w:rPr>
          <w:rFonts w:ascii="Calibri" w:hAnsi="Calibri"/>
          <w:lang w:eastAsia="x-none"/>
        </w:rPr>
        <w:fldChar w:fldCharType="separate"/>
      </w:r>
      <w:r w:rsidRPr="00DD4C8B">
        <w:rPr>
          <w:rFonts w:ascii="Calibri" w:hAnsi="Calibri"/>
          <w:noProof/>
          <w:lang w:eastAsia="x-none"/>
        </w:rPr>
        <w:t>&lt;&lt; NOME DO CANDIDATO &gt;&gt;</w:t>
      </w:r>
      <w:r w:rsidRPr="00DD4C8B">
        <w:rPr>
          <w:rFonts w:ascii="Calibri" w:hAnsi="Calibri"/>
          <w:lang w:eastAsia="x-none"/>
        </w:rPr>
        <w:fldChar w:fldCharType="end"/>
      </w:r>
    </w:p>
    <w:p w:rsidR="00DD4C8B" w:rsidRPr="00DD4C8B" w:rsidRDefault="00DD4C8B" w:rsidP="00DD4C8B">
      <w:pPr>
        <w:autoSpaceDE w:val="0"/>
        <w:autoSpaceDN w:val="0"/>
        <w:adjustRightInd w:val="0"/>
        <w:jc w:val="center"/>
        <w:rPr>
          <w:rFonts w:ascii="Calibri" w:hAnsi="Calibri" w:cs="Arial"/>
          <w:b/>
          <w:caps/>
          <w:color w:val="000000"/>
          <w:sz w:val="28"/>
        </w:rPr>
      </w:pPr>
      <w:r w:rsidRPr="00DD4C8B">
        <w:rPr>
          <w:rFonts w:ascii="Calibri" w:hAnsi="Calibri"/>
        </w:rPr>
        <w:t>Candidat</w:t>
      </w:r>
      <w:r w:rsidRPr="00DD4C8B">
        <w:rPr>
          <w:rFonts w:ascii="Calibri" w:hAnsi="Calibri" w:cs="Calibri"/>
          <w:color w:val="000000"/>
          <w:lang w:eastAsia="x-none"/>
        </w:rPr>
        <w:fldChar w:fldCharType="begin">
          <w:ffData>
            <w:name w:val="Texto1"/>
            <w:enabled/>
            <w:calcOnExit w:val="0"/>
            <w:textInput>
              <w:default w:val="o(a)"/>
            </w:textInput>
          </w:ffData>
        </w:fldChar>
      </w:r>
      <w:r w:rsidRPr="00DD4C8B">
        <w:rPr>
          <w:rFonts w:ascii="Calibri" w:hAnsi="Calibri" w:cs="Calibri"/>
          <w:color w:val="000000"/>
          <w:lang w:eastAsia="x-none"/>
        </w:rPr>
        <w:instrText xml:space="preserve"> FORMTEXT </w:instrText>
      </w:r>
      <w:r w:rsidRPr="00DD4C8B">
        <w:rPr>
          <w:rFonts w:ascii="Calibri" w:hAnsi="Calibri" w:cs="Calibri"/>
          <w:color w:val="000000"/>
          <w:lang w:eastAsia="x-none"/>
        </w:rPr>
      </w:r>
      <w:r w:rsidRPr="00DD4C8B">
        <w:rPr>
          <w:rFonts w:ascii="Calibri" w:hAnsi="Calibri" w:cs="Calibri"/>
          <w:color w:val="000000"/>
          <w:lang w:eastAsia="x-none"/>
        </w:rPr>
        <w:fldChar w:fldCharType="separate"/>
      </w:r>
      <w:r w:rsidRPr="00DD4C8B">
        <w:rPr>
          <w:rFonts w:ascii="Calibri" w:hAnsi="Calibri" w:cs="Calibri"/>
          <w:noProof/>
          <w:color w:val="000000"/>
          <w:lang w:eastAsia="x-none"/>
        </w:rPr>
        <w:t>o(a)</w:t>
      </w:r>
      <w:r w:rsidRPr="00DD4C8B">
        <w:rPr>
          <w:rFonts w:ascii="Calibri" w:hAnsi="Calibri" w:cs="Calibri"/>
          <w:color w:val="000000"/>
          <w:lang w:eastAsia="x-none"/>
        </w:rPr>
        <w:fldChar w:fldCharType="end"/>
      </w:r>
    </w:p>
    <w:p w:rsidR="005652D9" w:rsidRPr="00EE20BD" w:rsidRDefault="005652D9" w:rsidP="00EE20BD"/>
    <w:sectPr w:rsidR="005652D9" w:rsidRPr="00EE20BD" w:rsidSect="0051219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701" w:right="1418" w:bottom="1276" w:left="1418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1AB" w:rsidRDefault="00E541AB" w:rsidP="007933DE">
      <w:r>
        <w:separator/>
      </w:r>
    </w:p>
  </w:endnote>
  <w:endnote w:type="continuationSeparator" w:id="0">
    <w:p w:rsidR="00E541AB" w:rsidRDefault="00E541AB" w:rsidP="0079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iemScrip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1" w:rsidRPr="000304C4" w:rsidRDefault="00B34C91" w:rsidP="000304C4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5000" w:type="pct"/>
      <w:tblInd w:w="-318" w:type="dxa"/>
      <w:tblLook w:val="04A0" w:firstRow="1" w:lastRow="0" w:firstColumn="1" w:lastColumn="0" w:noHBand="0" w:noVBand="1"/>
    </w:tblPr>
    <w:tblGrid>
      <w:gridCol w:w="9071"/>
    </w:tblGrid>
    <w:tr w:rsidR="00B34C91" w:rsidTr="000158E5">
      <w:tc>
        <w:tcPr>
          <w:tcW w:w="5000" w:type="pct"/>
          <w:shd w:val="clear" w:color="auto" w:fill="auto"/>
        </w:tcPr>
        <w:p w:rsidR="00B34C91" w:rsidRPr="00B74DA4" w:rsidRDefault="00B34C91" w:rsidP="000304C4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Avenida Bandeirantes, 3.900 – Monte Alegre – CEP 14040-905 – Ribeirão Preto, SP</w:t>
          </w:r>
        </w:p>
        <w:p w:rsidR="00B34C91" w:rsidRDefault="00B34C91" w:rsidP="00B55C69">
          <w:pPr>
            <w:pStyle w:val="Rodap"/>
            <w:spacing w:line="276" w:lineRule="auto"/>
            <w:ind w:left="34" w:right="-108"/>
            <w:jc w:val="center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Fone 16 3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315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>-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4962 e 3315-0675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E-mail </w:t>
          </w:r>
          <w:r>
            <w:rPr>
              <w:rFonts w:ascii="Century Gothic" w:hAnsi="Century Gothic" w:cs="Tahoma"/>
              <w:sz w:val="14"/>
              <w:szCs w:val="14"/>
              <w:lang w:val="pt-BR" w:eastAsia="pt-BR"/>
            </w:rPr>
            <w:t>cpq@fearp.usp.br</w:t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| </w:t>
          </w:r>
          <w:hyperlink r:id="rId1" w:history="1">
            <w:r w:rsidRPr="0094732B">
              <w:rPr>
                <w:rStyle w:val="Hyperlink"/>
                <w:rFonts w:ascii="Century Gothic" w:hAnsi="Century Gothic" w:cs="Tahoma"/>
                <w:sz w:val="14"/>
                <w:szCs w:val="14"/>
                <w:lang w:val="pt-BR" w:eastAsia="pt-BR"/>
              </w:rPr>
              <w:t>www.fearp.usp.br/pesquisa</w:t>
            </w:r>
          </w:hyperlink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fearpusp | </w:t>
          </w:r>
          <w:r w:rsidRPr="00B74DA4">
            <w:rPr>
              <w:rFonts w:ascii="Century Gothic" w:hAnsi="Century Gothic" w:cs="Tahoma"/>
              <w:noProof/>
              <w:sz w:val="14"/>
              <w:szCs w:val="14"/>
              <w:lang w:val="pt-BR" w:eastAsia="pt-BR"/>
            </w:rPr>
            <w:drawing>
              <wp:inline distT="0" distB="0" distL="0" distR="0">
                <wp:extent cx="104775" cy="104775"/>
                <wp:effectExtent l="0" t="0" r="9525" b="9525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74DA4">
            <w:rPr>
              <w:rFonts w:ascii="Century Gothic" w:hAnsi="Century Gothic" w:cs="Tahoma"/>
              <w:sz w:val="14"/>
              <w:szCs w:val="14"/>
              <w:lang w:val="pt-BR" w:eastAsia="pt-BR"/>
            </w:rPr>
            <w:t xml:space="preserve"> @fearp_usp</w:t>
          </w:r>
        </w:p>
        <w:p w:rsidR="00B34C91" w:rsidRPr="00B74DA4" w:rsidRDefault="00B34C91" w:rsidP="007C712D">
          <w:pPr>
            <w:pStyle w:val="Rodap"/>
            <w:spacing w:line="276" w:lineRule="auto"/>
            <w:ind w:right="-108"/>
            <w:rPr>
              <w:lang w:val="pt-BR" w:eastAsia="pt-BR"/>
            </w:rPr>
          </w:pPr>
        </w:p>
      </w:tc>
    </w:tr>
  </w:tbl>
  <w:p w:rsidR="00B34C91" w:rsidRPr="000304C4" w:rsidRDefault="00B34C91" w:rsidP="000304C4">
    <w:pPr>
      <w:pStyle w:val="Rodap"/>
      <w:tabs>
        <w:tab w:val="clear" w:pos="4252"/>
        <w:tab w:val="clear" w:pos="8504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1" w:rsidRPr="000304C4" w:rsidRDefault="00B34C91" w:rsidP="00150C1D">
    <w:pPr>
      <w:pStyle w:val="Rodap"/>
      <w:pBdr>
        <w:top w:val="single" w:sz="4" w:space="1" w:color="auto"/>
      </w:pBdr>
      <w:tabs>
        <w:tab w:val="clear" w:pos="4252"/>
        <w:tab w:val="clear" w:pos="8504"/>
      </w:tabs>
      <w:rPr>
        <w:sz w:val="4"/>
      </w:rPr>
    </w:pPr>
  </w:p>
  <w:tbl>
    <w:tblPr>
      <w:tblW w:w="4884" w:type="pct"/>
      <w:tblInd w:w="108" w:type="dxa"/>
      <w:tblLook w:val="04A0" w:firstRow="1" w:lastRow="0" w:firstColumn="1" w:lastColumn="0" w:noHBand="0" w:noVBand="1"/>
    </w:tblPr>
    <w:tblGrid>
      <w:gridCol w:w="9072"/>
    </w:tblGrid>
    <w:tr w:rsidR="00B34C91" w:rsidTr="001E139B">
      <w:tc>
        <w:tcPr>
          <w:tcW w:w="5000" w:type="pct"/>
          <w:shd w:val="clear" w:color="auto" w:fill="auto"/>
        </w:tcPr>
        <w:p w:rsidR="00B34C91" w:rsidRPr="001E139B" w:rsidRDefault="00B34C91" w:rsidP="0051219E">
          <w:pPr>
            <w:pStyle w:val="Rodap"/>
            <w:spacing w:line="276" w:lineRule="auto"/>
            <w:ind w:right="-108"/>
            <w:rPr>
              <w:rFonts w:ascii="Century Gothic" w:hAnsi="Century Gothic" w:cs="Tahoma"/>
              <w:sz w:val="14"/>
              <w:szCs w:val="14"/>
              <w:lang w:val="pt-BR" w:eastAsia="pt-BR"/>
            </w:rPr>
          </w:pPr>
        </w:p>
      </w:tc>
    </w:tr>
  </w:tbl>
  <w:p w:rsidR="00B34C91" w:rsidRDefault="00B34C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1AB" w:rsidRDefault="00E541AB" w:rsidP="007933DE">
      <w:r>
        <w:separator/>
      </w:r>
    </w:p>
  </w:footnote>
  <w:footnote w:type="continuationSeparator" w:id="0">
    <w:p w:rsidR="00E541AB" w:rsidRDefault="00E541AB" w:rsidP="0079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459" w:type="dxa"/>
      <w:tblLayout w:type="fixed"/>
      <w:tblLook w:val="04A0" w:firstRow="1" w:lastRow="0" w:firstColumn="1" w:lastColumn="0" w:noHBand="0" w:noVBand="1"/>
    </w:tblPr>
    <w:tblGrid>
      <w:gridCol w:w="9923"/>
    </w:tblGrid>
    <w:tr w:rsidR="00B34C91" w:rsidRPr="00974E25" w:rsidTr="000158E5">
      <w:tc>
        <w:tcPr>
          <w:tcW w:w="9923" w:type="dxa"/>
          <w:shd w:val="clear" w:color="auto" w:fill="auto"/>
        </w:tcPr>
        <w:p w:rsidR="00B34C91" w:rsidRDefault="00B34C91" w:rsidP="00761969">
          <w:pPr>
            <w:pStyle w:val="Cabealho"/>
            <w:ind w:left="-391"/>
            <w:rPr>
              <w:rFonts w:ascii="Lucida Console" w:hAnsi="Lucida Console"/>
              <w:noProof/>
            </w:rPr>
          </w:pPr>
          <w:r>
            <w:rPr>
              <w:rFonts w:ascii="Lucida Console" w:hAnsi="Lucida Console"/>
              <w:noProof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1261745</wp:posOffset>
                    </wp:positionH>
                    <wp:positionV relativeFrom="paragraph">
                      <wp:posOffset>963930</wp:posOffset>
                    </wp:positionV>
                    <wp:extent cx="3895725" cy="255270"/>
                    <wp:effectExtent l="4445" t="1905" r="0" b="0"/>
                    <wp:wrapNone/>
                    <wp:docPr id="5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95725" cy="2552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4C91" w:rsidRPr="00EE20BD" w:rsidRDefault="00B34C91" w:rsidP="00761969">
                                <w:pPr>
                                  <w:jc w:val="center"/>
                                  <w:rPr>
                                    <w:rFonts w:ascii="Century Gothic" w:hAnsi="Century Gothic"/>
                                  </w:rPr>
                                </w:pPr>
                                <w:r w:rsidRPr="00EE20BD">
                                  <w:rPr>
                                    <w:rFonts w:ascii="Century Gothic" w:hAnsi="Century Gothic"/>
                                  </w:rPr>
                                  <w:t>Comissão de Pesquisa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99.35pt;margin-top:75.9pt;width:306.7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" stroked="f">
                    <v:textbox>
                      <w:txbxContent>
                        <w:p w:rsidR="00B34C91" w:rsidRPr="00EE20BD" w:rsidRDefault="00B34C91" w:rsidP="00761969">
                          <w:pPr>
                            <w:jc w:val="center"/>
                            <w:rPr>
                              <w:rFonts w:ascii="Century Gothic" w:hAnsi="Century Gothic"/>
                            </w:rPr>
                          </w:pPr>
                          <w:r w:rsidRPr="00EE20BD">
                            <w:rPr>
                              <w:rFonts w:ascii="Century Gothic" w:hAnsi="Century Gothic"/>
                            </w:rPr>
                            <w:t>Comissão de Pesquisa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Lucida Console" w:hAnsi="Lucida Console"/>
              <w:noProof/>
              <w:lang w:val="pt-BR" w:eastAsia="pt-BR"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5295900</wp:posOffset>
                </wp:positionH>
                <wp:positionV relativeFrom="paragraph">
                  <wp:posOffset>268605</wp:posOffset>
                </wp:positionV>
                <wp:extent cx="876300" cy="533400"/>
                <wp:effectExtent l="0" t="0" r="0" b="0"/>
                <wp:wrapSquare wrapText="bothSides"/>
                <wp:docPr id="1" name="Imagem 4" descr="logoUSP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logoUSP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Lucida Console" w:hAnsi="Lucida Console"/>
            </w:rPr>
            <w:t xml:space="preserve">   </w:t>
          </w:r>
          <w:r w:rsidRPr="00544BE0">
            <w:rPr>
              <w:rFonts w:ascii="Lucida Console" w:hAnsi="Lucida Console"/>
              <w:noProof/>
              <w:lang w:val="pt-BR" w:eastAsia="pt-BR"/>
            </w:rPr>
            <w:drawing>
              <wp:inline distT="0" distB="0" distL="0" distR="0">
                <wp:extent cx="5124450" cy="1000125"/>
                <wp:effectExtent l="0" t="0" r="0" b="0"/>
                <wp:docPr id="2" name="Imagem 1" descr="cart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art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2445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4C91" w:rsidRPr="00974E25" w:rsidRDefault="00B34C91" w:rsidP="003216C4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B34C91" w:rsidRPr="0051219E" w:rsidRDefault="00E541AB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  <w:r>
      <w:rPr>
        <w:rFonts w:ascii="Century Gothic" w:hAnsi="Century Gothic"/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34" w:type="dxa"/>
      <w:tblLayout w:type="fixed"/>
      <w:tblLook w:val="04A0" w:firstRow="1" w:lastRow="0" w:firstColumn="1" w:lastColumn="0" w:noHBand="0" w:noVBand="1"/>
    </w:tblPr>
    <w:tblGrid>
      <w:gridCol w:w="2342"/>
      <w:gridCol w:w="4536"/>
      <w:gridCol w:w="2410"/>
    </w:tblGrid>
    <w:tr w:rsidR="00B34C91" w:rsidRPr="00974E25" w:rsidTr="00974E25">
      <w:tc>
        <w:tcPr>
          <w:tcW w:w="2342" w:type="dxa"/>
          <w:shd w:val="clear" w:color="auto" w:fill="auto"/>
        </w:tcPr>
        <w:p w:rsidR="00B34C91" w:rsidRPr="00DD71FA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</w:pPr>
        </w:p>
      </w:tc>
      <w:tc>
        <w:tcPr>
          <w:tcW w:w="4536" w:type="dxa"/>
          <w:shd w:val="clear" w:color="auto" w:fill="auto"/>
        </w:tcPr>
        <w:p w:rsidR="00B34C91" w:rsidRPr="00974E25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jc w:val="center"/>
            <w:rPr>
              <w:rFonts w:ascii="Century Gothic" w:hAnsi="Century Gothic"/>
              <w:sz w:val="20"/>
              <w:szCs w:val="20"/>
              <w:lang w:val="pt-BR"/>
            </w:rPr>
          </w:pPr>
        </w:p>
      </w:tc>
      <w:tc>
        <w:tcPr>
          <w:tcW w:w="2410" w:type="dxa"/>
          <w:shd w:val="clear" w:color="auto" w:fill="auto"/>
        </w:tcPr>
        <w:p w:rsidR="00B34C91" w:rsidRPr="00974E25" w:rsidRDefault="00B34C91" w:rsidP="00974E25">
          <w:pPr>
            <w:pStyle w:val="Rodap"/>
            <w:tabs>
              <w:tab w:val="clear" w:pos="4252"/>
              <w:tab w:val="clear" w:pos="8504"/>
            </w:tabs>
            <w:spacing w:line="276" w:lineRule="auto"/>
            <w:ind w:right="-1"/>
            <w:rPr>
              <w:rFonts w:ascii="Century Gothic" w:hAnsi="Century Gothic"/>
              <w:sz w:val="22"/>
              <w:szCs w:val="22"/>
            </w:rPr>
          </w:pPr>
        </w:p>
      </w:tc>
    </w:tr>
  </w:tbl>
  <w:p w:rsidR="00B34C91" w:rsidRPr="00150C1D" w:rsidRDefault="00B34C91" w:rsidP="0051219E">
    <w:pPr>
      <w:pStyle w:val="Rodap"/>
      <w:tabs>
        <w:tab w:val="clear" w:pos="4252"/>
        <w:tab w:val="clear" w:pos="8504"/>
        <w:tab w:val="left" w:pos="3261"/>
        <w:tab w:val="right" w:pos="9072"/>
      </w:tabs>
      <w:spacing w:line="276" w:lineRule="auto"/>
      <w:ind w:left="34" w:right="-1"/>
      <w:rPr>
        <w:rFonts w:ascii="Century Gothic" w:hAnsi="Century Gothic"/>
        <w:sz w:val="22"/>
        <w:szCs w:val="22"/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DE"/>
    <w:rsid w:val="000158E5"/>
    <w:rsid w:val="00017CD1"/>
    <w:rsid w:val="000304C4"/>
    <w:rsid w:val="001049C2"/>
    <w:rsid w:val="00150C1D"/>
    <w:rsid w:val="001C63C9"/>
    <w:rsid w:val="001E139B"/>
    <w:rsid w:val="0023314B"/>
    <w:rsid w:val="00320DB5"/>
    <w:rsid w:val="003216C4"/>
    <w:rsid w:val="003433E4"/>
    <w:rsid w:val="0037133E"/>
    <w:rsid w:val="003875F6"/>
    <w:rsid w:val="004250E2"/>
    <w:rsid w:val="00460385"/>
    <w:rsid w:val="004A3007"/>
    <w:rsid w:val="0051219E"/>
    <w:rsid w:val="00545F5E"/>
    <w:rsid w:val="005652D9"/>
    <w:rsid w:val="0058588E"/>
    <w:rsid w:val="005A14C5"/>
    <w:rsid w:val="006C2F8B"/>
    <w:rsid w:val="006C3A6E"/>
    <w:rsid w:val="00761969"/>
    <w:rsid w:val="0076352B"/>
    <w:rsid w:val="00764221"/>
    <w:rsid w:val="007933DE"/>
    <w:rsid w:val="007A29CF"/>
    <w:rsid w:val="007C712D"/>
    <w:rsid w:val="008704F0"/>
    <w:rsid w:val="00960C3E"/>
    <w:rsid w:val="00974E25"/>
    <w:rsid w:val="009B4239"/>
    <w:rsid w:val="00A8695B"/>
    <w:rsid w:val="00AB4A7F"/>
    <w:rsid w:val="00AC0544"/>
    <w:rsid w:val="00B34C91"/>
    <w:rsid w:val="00B55C69"/>
    <w:rsid w:val="00B74DA4"/>
    <w:rsid w:val="00BD1E2C"/>
    <w:rsid w:val="00C56EA2"/>
    <w:rsid w:val="00CC103D"/>
    <w:rsid w:val="00CF4440"/>
    <w:rsid w:val="00D3787B"/>
    <w:rsid w:val="00DD4C8B"/>
    <w:rsid w:val="00DD71FA"/>
    <w:rsid w:val="00E541AB"/>
    <w:rsid w:val="00EB0490"/>
    <w:rsid w:val="00EB0F32"/>
    <w:rsid w:val="00EE20BD"/>
    <w:rsid w:val="00FB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5BEEAF-8456-4F20-A0BF-57420654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460385"/>
    <w:pPr>
      <w:keepNext/>
      <w:spacing w:line="360" w:lineRule="auto"/>
      <w:outlineLvl w:val="1"/>
    </w:pPr>
    <w:rPr>
      <w:rFonts w:ascii="BriemScript" w:eastAsia="Arial Unicode MS" w:hAnsi="BriemScript"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7933D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7933D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933DE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3D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933D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60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460385"/>
    <w:rPr>
      <w:rFonts w:ascii="Wingdings" w:hAnsi="Wingdings" w:cs="Wingdings"/>
    </w:rPr>
  </w:style>
  <w:style w:type="character" w:styleId="Hyperlink">
    <w:name w:val="Hyperlink"/>
    <w:rsid w:val="00460385"/>
    <w:rPr>
      <w:color w:val="0000FF"/>
      <w:u w:val="single"/>
    </w:rPr>
  </w:style>
  <w:style w:type="character" w:customStyle="1" w:styleId="Ttulo2Char">
    <w:name w:val="Título 2 Char"/>
    <w:link w:val="Ttulo2"/>
    <w:rsid w:val="00460385"/>
    <w:rPr>
      <w:rFonts w:ascii="BriemScript" w:eastAsia="Arial Unicode MS" w:hAnsi="BriemScript" w:cs="Arial Unicode MS"/>
      <w:sz w:val="22"/>
    </w:rPr>
  </w:style>
  <w:style w:type="character" w:styleId="Forte">
    <w:name w:val="Strong"/>
    <w:basedOn w:val="Fontepargpadro"/>
    <w:uiPriority w:val="22"/>
    <w:qFormat/>
    <w:rsid w:val="00C56E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fearp.usp.br/pesquis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56060-7BE4-43CD-AF26-39E28BAD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USP</Company>
  <LinksUpToDate>false</LinksUpToDate>
  <CharactersWithSpaces>909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http://www.fearp.usp.br/pesquisa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 Bernardi Lima</dc:creator>
  <cp:keywords/>
  <cp:lastModifiedBy>Rodrigo Luis Quintam</cp:lastModifiedBy>
  <cp:revision>6</cp:revision>
  <cp:lastPrinted>2015-01-14T20:35:00Z</cp:lastPrinted>
  <dcterms:created xsi:type="dcterms:W3CDTF">2015-04-02T18:31:00Z</dcterms:created>
  <dcterms:modified xsi:type="dcterms:W3CDTF">2015-04-06T15:49:00Z</dcterms:modified>
</cp:coreProperties>
</file>